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EF" w:rsidRDefault="004175EF" w:rsidP="00417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E7FF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E4EC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4175EF" w:rsidRPr="008F3E8F" w:rsidRDefault="004175EF" w:rsidP="00417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F3E8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E66019" wp14:editId="340177CC">
            <wp:extent cx="9620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175EF" w:rsidRPr="003045EB" w:rsidRDefault="004175EF" w:rsidP="004175E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045EB">
        <w:rPr>
          <w:rFonts w:ascii="Times New Roman" w:hAnsi="Times New Roman" w:cs="Times New Roman"/>
          <w:b/>
          <w:bCs/>
          <w:caps/>
          <w:sz w:val="28"/>
          <w:szCs w:val="28"/>
        </w:rPr>
        <w:t>г. севастополь</w:t>
      </w:r>
    </w:p>
    <w:p w:rsidR="004175EF" w:rsidRPr="008F3E8F" w:rsidRDefault="004175EF" w:rsidP="004175EF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="004A76A9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СОЗЫВА</w:t>
      </w:r>
    </w:p>
    <w:p w:rsidR="00B36749" w:rsidRPr="00B36749" w:rsidRDefault="00B36749" w:rsidP="00B3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6749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B36749" w:rsidRPr="00B36749" w:rsidRDefault="00EE4ECD" w:rsidP="00B3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</w:t>
      </w:r>
      <w:r w:rsidR="00B36749" w:rsidRPr="00B36749">
        <w:rPr>
          <w:rFonts w:ascii="Times New Roman" w:eastAsia="Calibri" w:hAnsi="Times New Roman" w:cs="Times New Roman"/>
          <w:b/>
          <w:sz w:val="28"/>
          <w:szCs w:val="28"/>
        </w:rPr>
        <w:t xml:space="preserve"> СЕССИЯ</w:t>
      </w:r>
    </w:p>
    <w:p w:rsidR="00B36749" w:rsidRPr="00B36749" w:rsidRDefault="00B36749" w:rsidP="00B3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6749" w:rsidRPr="00B36749" w:rsidRDefault="00024F0E" w:rsidP="00B36749">
      <w:pPr>
        <w:widowControl w:val="0"/>
        <w:spacing w:before="2"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«___»_________ 2022</w:t>
      </w:r>
      <w:r w:rsidR="00B36749" w:rsidRPr="00B36749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="00B36749" w:rsidRPr="00B36749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№ </w:t>
      </w:r>
      <w:r w:rsidR="00B36749" w:rsidRPr="00B36749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B36749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B36749" w:rsidRPr="00B3674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B36749" w:rsidRPr="00B36749">
        <w:rPr>
          <w:rFonts w:ascii="Times New Roman" w:eastAsia="Calibri" w:hAnsi="Times New Roman" w:cs="Times New Roman"/>
          <w:b/>
          <w:sz w:val="28"/>
          <w:szCs w:val="28"/>
        </w:rPr>
        <w:t>Г. СЕВАСТОПОЛЬ</w:t>
      </w:r>
    </w:p>
    <w:p w:rsidR="00B36749" w:rsidRDefault="00B36749" w:rsidP="00F15DE0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24F0E" w:rsidRPr="00EE4ECD" w:rsidRDefault="00347432" w:rsidP="00EE4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Гагаринского муниципального округа от 24 декабря 2019 г. № 55</w:t>
      </w:r>
      <w:r w:rsidRPr="00EE4ECD">
        <w:rPr>
          <w:rFonts w:eastAsia="Times New Roman"/>
          <w:b/>
          <w:bCs/>
          <w:sz w:val="28"/>
          <w:szCs w:val="28"/>
        </w:rPr>
        <w:t xml:space="preserve"> «</w:t>
      </w:r>
      <w:r w:rsidRPr="00EE4E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Pr="00EE4ECD">
        <w:rPr>
          <w:rFonts w:ascii="Times New Roman" w:eastAsia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служащих, лиц, замещающих муниципальные должности и урегулированию конфликта интересов в органах местного самоуправления внутригородского муниципального образования города Севастополя Гагаринский муниципальный округ»</w:t>
      </w:r>
    </w:p>
    <w:p w:rsidR="00347432" w:rsidRDefault="00347432" w:rsidP="00024F0E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83386E" w:rsidRPr="0083386E" w:rsidRDefault="00384E16" w:rsidP="004A76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>В соответствии с ф</w:t>
      </w:r>
      <w:r w:rsidR="0083386E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>едеральным</w:t>
      </w:r>
      <w:r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>и законами</w:t>
      </w:r>
      <w:r w:rsidR="0083386E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83386E" w:rsidRPr="0034743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от 06 октября 2003 г.               № 131-ФЗ «Об общих принципах организации местного самоуправления </w:t>
      </w:r>
      <w:r w:rsidR="0034743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                 </w:t>
      </w:r>
      <w:r w:rsidR="0083386E" w:rsidRPr="0034743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в Российской Федерации»,</w:t>
      </w:r>
      <w:r w:rsidR="0019749B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013041" w:rsidRPr="00347432">
        <w:rPr>
          <w:rFonts w:ascii="Times New Roman" w:hAnsi="Times New Roman" w:cs="Times New Roman"/>
          <w:iCs/>
          <w:sz w:val="28"/>
          <w:szCs w:val="28"/>
        </w:rPr>
        <w:t xml:space="preserve">от 25 декабря 2008 г. № 273-ФЗ «О противодействии коррупции», </w:t>
      </w:r>
      <w:r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>законами</w:t>
      </w:r>
      <w:r w:rsidR="0083386E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города Севастополя</w:t>
      </w:r>
      <w:r w:rsidR="0083386E" w:rsidRPr="0034743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uk-UA"/>
        </w:rPr>
        <w:t xml:space="preserve"> </w:t>
      </w:r>
      <w:r w:rsidRPr="00347432">
        <w:rPr>
          <w:rFonts w:ascii="Times New Roman" w:hAnsi="Times New Roman" w:cs="Times New Roman"/>
          <w:color w:val="1A1A1A"/>
          <w:sz w:val="28"/>
          <w:szCs w:val="28"/>
        </w:rPr>
        <w:t xml:space="preserve">от 11 июня 2014 года № 30-ЗС </w:t>
      </w:r>
      <w:r w:rsidR="001E6B8D" w:rsidRPr="00347432">
        <w:rPr>
          <w:rFonts w:ascii="Times New Roman" w:hAnsi="Times New Roman" w:cs="Times New Roman"/>
          <w:color w:val="1A1A1A"/>
          <w:sz w:val="28"/>
          <w:szCs w:val="28"/>
        </w:rPr>
        <w:t xml:space="preserve">                                  </w:t>
      </w:r>
      <w:r w:rsidRPr="00347432">
        <w:rPr>
          <w:rFonts w:ascii="Times New Roman" w:hAnsi="Times New Roman" w:cs="Times New Roman"/>
          <w:color w:val="1A1A1A"/>
          <w:sz w:val="28"/>
          <w:szCs w:val="28"/>
        </w:rPr>
        <w:t xml:space="preserve">«О противодействии коррупции в городе Севастополе», </w:t>
      </w:r>
      <w:r w:rsidR="0083386E" w:rsidRPr="0034743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uk-UA"/>
        </w:rPr>
        <w:t xml:space="preserve">от </w:t>
      </w:r>
      <w:r w:rsidR="0083386E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30 декабря 2014 г. </w:t>
      </w:r>
      <w:r w:rsidR="001E6B8D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</w:t>
      </w:r>
      <w:r w:rsidR="0083386E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№ 102-ЗС «О местном самоуправлении </w:t>
      </w:r>
      <w:r w:rsidR="00347432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>в городе</w:t>
      </w:r>
      <w:r w:rsidR="0083386E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Севастополе», </w:t>
      </w:r>
      <w:r w:rsidR="00347432" w:rsidRPr="00347432">
        <w:rPr>
          <w:rFonts w:ascii="Times New Roman" w:hAnsi="Times New Roman" w:cs="Times New Roman"/>
          <w:sz w:val="28"/>
          <w:szCs w:val="28"/>
        </w:rPr>
        <w:t>Указ</w:t>
      </w:r>
      <w:r w:rsidR="002F1DA2">
        <w:rPr>
          <w:rFonts w:ascii="Times New Roman" w:hAnsi="Times New Roman" w:cs="Times New Roman"/>
          <w:sz w:val="28"/>
          <w:szCs w:val="28"/>
        </w:rPr>
        <w:t xml:space="preserve">ом Президента </w:t>
      </w:r>
      <w:r w:rsidR="00496D4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47432">
        <w:rPr>
          <w:rFonts w:ascii="Times New Roman" w:hAnsi="Times New Roman" w:cs="Times New Roman"/>
          <w:sz w:val="28"/>
          <w:szCs w:val="28"/>
        </w:rPr>
        <w:t xml:space="preserve"> от 01 июля 2010 г.  № </w:t>
      </w:r>
      <w:r w:rsidR="00347432" w:rsidRPr="00347432">
        <w:rPr>
          <w:rFonts w:ascii="Times New Roman" w:hAnsi="Times New Roman" w:cs="Times New Roman"/>
          <w:sz w:val="28"/>
          <w:szCs w:val="28"/>
        </w:rPr>
        <w:t>821</w:t>
      </w:r>
      <w:r w:rsidR="00347432">
        <w:rPr>
          <w:rFonts w:ascii="Times New Roman" w:hAnsi="Times New Roman" w:cs="Times New Roman"/>
          <w:sz w:val="28"/>
          <w:szCs w:val="28"/>
        </w:rPr>
        <w:t xml:space="preserve"> «</w:t>
      </w:r>
      <w:r w:rsidR="00347432" w:rsidRPr="00347432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</w:t>
      </w:r>
      <w:r w:rsidR="00347432">
        <w:rPr>
          <w:rFonts w:ascii="Times New Roman" w:hAnsi="Times New Roman" w:cs="Times New Roman"/>
          <w:sz w:val="28"/>
          <w:szCs w:val="28"/>
        </w:rPr>
        <w:t xml:space="preserve"> конфликта интересов», </w:t>
      </w:r>
      <w:r w:rsidR="0083386E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83386E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instrText xml:space="preserve"> HYPERLINK "http://internet.garant.ru/" \l "/document/23701844/paragraph/7/doclist/0/selflink/0/context/%D0%B7%D0%B0%D0%BA%D0%BE%D0%BD %D1%81%D0%B5%D0%B2%D0%B0%D1%81%D1%82%D0%BE%D0%BF%D0%BE%D0%BB%D1%8F %D0%BE %D0%BC%D1%83%D0%BD%D0%B8%D1%86%D0%B8%D0%BF%D0%B0%D0%BB%D1%8C%D0%BD%D0%BE%D0%B9 %D1%81%D0%BB%D1%83%D0%B6%D0%B1%D0%B5/" </w:instrText>
      </w:r>
      <w:r w:rsidR="0083386E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83386E" w:rsidRPr="00024F0E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Уставом</w:t>
      </w:r>
      <w:r w:rsidR="0083386E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внутригородского муниципального образования города Севастополя Гагаринский</w:t>
      </w:r>
      <w:r w:rsidR="0083386E" w:rsidRPr="00024F0E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муниципальный округ</w:t>
      </w:r>
      <w:r w:rsidR="0083386E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принятым решением Совета Гагаринского муниципального округа </w:t>
      </w:r>
      <w:r w:rsidR="001E6B8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83386E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от 01 апреля 2015 г. № 17 «О принятии Устава внутригородского муниципального образования города Севастополя Гагаринский муниципальный округ», </w:t>
      </w:r>
      <w:r w:rsidR="00E62DA0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рассмотрев </w:t>
      </w:r>
      <w:r w:rsidR="001E6B8D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протест </w:t>
      </w:r>
      <w:r w:rsidR="002E761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и. о. </w:t>
      </w:r>
      <w:r w:rsidR="00E62DA0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прокурора </w:t>
      </w:r>
      <w:r w:rsidR="00E62DA0" w:rsidRPr="002E761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Гагаринского </w:t>
      </w:r>
      <w:r w:rsidR="004C4388" w:rsidRPr="002E761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района </w:t>
      </w:r>
      <w:r w:rsidR="00347432" w:rsidRPr="002E761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от 07 апреля 2022 </w:t>
      </w:r>
      <w:r w:rsidR="00024F0E" w:rsidRPr="002E7610">
        <w:rPr>
          <w:rFonts w:ascii="Times New Roman" w:eastAsia="Calibri" w:hAnsi="Times New Roman" w:cs="Times New Roman"/>
          <w:sz w:val="28"/>
          <w:szCs w:val="28"/>
          <w:lang w:eastAsia="uk-UA"/>
        </w:rPr>
        <w:t>г.</w:t>
      </w:r>
      <w:r w:rsidR="005F0751" w:rsidRPr="002E761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№ </w:t>
      </w:r>
      <w:r w:rsidR="00347432" w:rsidRPr="002E7610">
        <w:rPr>
          <w:rFonts w:ascii="Times New Roman" w:eastAsia="Times New Roman" w:hAnsi="Times New Roman" w:cs="Times New Roman"/>
          <w:sz w:val="28"/>
          <w:szCs w:val="28"/>
          <w:lang w:eastAsia="ru-RU"/>
        </w:rPr>
        <w:t>7-01-2022/943-22-20670003</w:t>
      </w:r>
      <w:r w:rsidR="004C4388" w:rsidRPr="002E761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</w:t>
      </w:r>
      <w:r w:rsidR="0083386E" w:rsidRPr="0083386E">
        <w:rPr>
          <w:rFonts w:ascii="Times New Roman" w:eastAsia="Calibri" w:hAnsi="Times New Roman" w:cs="Times New Roman"/>
          <w:sz w:val="28"/>
          <w:szCs w:val="28"/>
          <w:lang w:eastAsia="uk-UA"/>
        </w:rPr>
        <w:t>С</w:t>
      </w:r>
      <w:r w:rsidR="0083386E" w:rsidRPr="0083386E">
        <w:rPr>
          <w:rFonts w:ascii="Times New Roman" w:eastAsia="Calibri" w:hAnsi="Times New Roman" w:cs="Times New Roman"/>
          <w:sz w:val="28"/>
          <w:szCs w:val="28"/>
          <w:lang w:eastAsia="ru-RU"/>
        </w:rPr>
        <w:t>овет Гагаринского муниципального округа</w:t>
      </w:r>
    </w:p>
    <w:p w:rsidR="004175EF" w:rsidRPr="001B1038" w:rsidRDefault="0083386E" w:rsidP="0083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4175EF" w:rsidRDefault="004175EF" w:rsidP="004175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4175EF" w:rsidRPr="001B1038" w:rsidRDefault="004175EF" w:rsidP="004175E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6ECF" w:rsidRPr="00347432" w:rsidRDefault="00E56ECF" w:rsidP="00626E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8D">
        <w:rPr>
          <w:rFonts w:ascii="Times New Roman" w:eastAsia="MS Mincho" w:hAnsi="Times New Roman" w:cs="Times New Roman"/>
          <w:sz w:val="28"/>
          <w:szCs w:val="28"/>
        </w:rPr>
        <w:t xml:space="preserve">1. </w:t>
      </w:r>
      <w:r w:rsidR="001E6B8D" w:rsidRPr="001E6B8D">
        <w:rPr>
          <w:rFonts w:ascii="Times New Roman" w:eastAsia="MS Mincho" w:hAnsi="Times New Roman" w:cs="Times New Roman"/>
          <w:sz w:val="28"/>
          <w:szCs w:val="28"/>
        </w:rPr>
        <w:t>Протест</w:t>
      </w:r>
      <w:r w:rsidR="00E62DA0" w:rsidRPr="001E6B8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26EA8">
        <w:rPr>
          <w:rFonts w:ascii="Times New Roman" w:eastAsia="MS Mincho" w:hAnsi="Times New Roman" w:cs="Times New Roman"/>
          <w:sz w:val="28"/>
          <w:szCs w:val="28"/>
        </w:rPr>
        <w:t xml:space="preserve">и. о. </w:t>
      </w:r>
      <w:r w:rsidRPr="001E6B8D">
        <w:rPr>
          <w:rFonts w:ascii="Times New Roman" w:eastAsia="MS Mincho" w:hAnsi="Times New Roman" w:cs="Times New Roman"/>
          <w:sz w:val="28"/>
          <w:szCs w:val="28"/>
        </w:rPr>
        <w:t xml:space="preserve">прокурора Гагаринского района </w:t>
      </w:r>
      <w:r w:rsidR="007C3088" w:rsidRPr="001E6B8D">
        <w:rPr>
          <w:rFonts w:ascii="Times New Roman" w:eastAsia="MS Mincho" w:hAnsi="Times New Roman" w:cs="Times New Roman"/>
          <w:sz w:val="28"/>
          <w:szCs w:val="28"/>
        </w:rPr>
        <w:t>на решение Совета Гаг</w:t>
      </w:r>
      <w:r w:rsidR="001E6B8D">
        <w:rPr>
          <w:rFonts w:ascii="Times New Roman" w:eastAsia="MS Mincho" w:hAnsi="Times New Roman" w:cs="Times New Roman"/>
          <w:sz w:val="28"/>
          <w:szCs w:val="28"/>
        </w:rPr>
        <w:t>аринского муниципального округа</w:t>
      </w:r>
      <w:r w:rsidR="001E6B8D" w:rsidRPr="001E6B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4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декабря 2019 г. № 55</w:t>
      </w:r>
      <w:r w:rsidR="00347432">
        <w:rPr>
          <w:rFonts w:eastAsia="Times New Roman"/>
          <w:b/>
          <w:bCs/>
          <w:sz w:val="28"/>
          <w:szCs w:val="28"/>
        </w:rPr>
        <w:t xml:space="preserve">                                                           </w:t>
      </w:r>
      <w:r w:rsidR="00347432">
        <w:rPr>
          <w:rFonts w:eastAsia="Times New Roman"/>
          <w:b/>
          <w:bCs/>
          <w:sz w:val="28"/>
          <w:szCs w:val="28"/>
        </w:rPr>
        <w:lastRenderedPageBreak/>
        <w:t>«</w:t>
      </w:r>
      <w:r w:rsidR="00347432" w:rsidRPr="0000510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="00347432" w:rsidRPr="0000510D">
        <w:rPr>
          <w:rFonts w:ascii="Times New Roman" w:eastAsia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служащих, лиц, замещающих муниципальные должности и урегулированию конфликта интересов в органах местного самоуправления внутригородского муниципального образования города Севастополя Гагаринский муниципальный округ</w:t>
      </w:r>
      <w:r w:rsidR="0034743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47432" w:rsidRPr="00347432">
        <w:rPr>
          <w:rFonts w:ascii="Times New Roman" w:eastAsia="MS Mincho" w:hAnsi="Times New Roman" w:cs="Times New Roman"/>
          <w:sz w:val="28"/>
          <w:szCs w:val="28"/>
        </w:rPr>
        <w:t xml:space="preserve">от 07 апреля 2022 г. </w:t>
      </w:r>
      <w:r w:rsidR="00347432">
        <w:rPr>
          <w:rFonts w:ascii="Times New Roman" w:eastAsia="MS Mincho" w:hAnsi="Times New Roman" w:cs="Times New Roman"/>
          <w:sz w:val="28"/>
          <w:szCs w:val="28"/>
        </w:rPr>
        <w:t xml:space="preserve">            </w:t>
      </w:r>
      <w:r w:rsidR="00347432" w:rsidRPr="00347432">
        <w:rPr>
          <w:rFonts w:ascii="Times New Roman" w:eastAsia="MS Mincho" w:hAnsi="Times New Roman" w:cs="Times New Roman"/>
          <w:sz w:val="28"/>
          <w:szCs w:val="28"/>
        </w:rPr>
        <w:t>№ 7-01-2022/943-22-20670003</w:t>
      </w:r>
      <w:r w:rsidR="001E6B8D" w:rsidRPr="001E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B8D">
        <w:rPr>
          <w:rFonts w:ascii="Times New Roman" w:eastAsia="MS Mincho" w:hAnsi="Times New Roman" w:cs="Times New Roman"/>
          <w:sz w:val="28"/>
          <w:szCs w:val="28"/>
        </w:rPr>
        <w:t>удовлетворить.</w:t>
      </w:r>
    </w:p>
    <w:p w:rsidR="004175EF" w:rsidRPr="001E6B8D" w:rsidRDefault="00E56ECF" w:rsidP="001E6B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B8D">
        <w:rPr>
          <w:rFonts w:ascii="Times New Roman" w:eastAsia="MS Mincho" w:hAnsi="Times New Roman" w:cs="Times New Roman"/>
          <w:sz w:val="28"/>
          <w:szCs w:val="28"/>
        </w:rPr>
        <w:t>2</w:t>
      </w:r>
      <w:r w:rsidR="004175EF" w:rsidRPr="001E6B8D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A82E95" w:rsidRPr="001E6B8D">
        <w:rPr>
          <w:rFonts w:ascii="Times New Roman" w:eastAsia="MS Mincho" w:hAnsi="Times New Roman" w:cs="Times New Roman"/>
          <w:sz w:val="28"/>
          <w:szCs w:val="28"/>
        </w:rPr>
        <w:t xml:space="preserve">Внести в решение Совета </w:t>
      </w:r>
      <w:r w:rsidR="008E7DE1" w:rsidRPr="001E6B8D">
        <w:rPr>
          <w:rFonts w:ascii="Times New Roman" w:hAnsi="Times New Roman" w:cs="Times New Roman"/>
          <w:color w:val="000000"/>
          <w:sz w:val="28"/>
          <w:szCs w:val="28"/>
        </w:rPr>
        <w:t xml:space="preserve">Гагаринского муниципального округа </w:t>
      </w:r>
      <w:r w:rsidR="001E6B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3474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декабря 2019 г. № 55</w:t>
      </w:r>
      <w:r w:rsidR="00347432">
        <w:rPr>
          <w:rFonts w:eastAsia="Times New Roman"/>
          <w:b/>
          <w:bCs/>
          <w:sz w:val="28"/>
          <w:szCs w:val="28"/>
        </w:rPr>
        <w:t xml:space="preserve"> «</w:t>
      </w:r>
      <w:r w:rsidR="00347432" w:rsidRPr="0000510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="00347432" w:rsidRPr="0000510D">
        <w:rPr>
          <w:rFonts w:ascii="Times New Roman" w:eastAsia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служащих, лиц, замещающих муниципальные должности и урегулированию конфликта интересов в органах местного самоуправления внутригородского муниципального образования города Севастополя Гагаринский муниципальный округ</w:t>
      </w:r>
      <w:r w:rsidR="0034743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128" w:rsidRPr="001E6B8D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9F0128" w:rsidRPr="001E6B8D">
        <w:rPr>
          <w:rFonts w:ascii="Times New Roman" w:eastAsia="MS Mincho" w:hAnsi="Times New Roman" w:cs="Times New Roman"/>
          <w:sz w:val="28"/>
          <w:szCs w:val="28"/>
        </w:rPr>
        <w:t>следующие</w:t>
      </w:r>
      <w:r w:rsidR="004175EF" w:rsidRPr="001E6B8D">
        <w:rPr>
          <w:rFonts w:ascii="Times New Roman" w:eastAsia="MS Mincho" w:hAnsi="Times New Roman" w:cs="Times New Roman"/>
          <w:sz w:val="28"/>
          <w:szCs w:val="28"/>
        </w:rPr>
        <w:t xml:space="preserve"> изменения:</w:t>
      </w:r>
    </w:p>
    <w:p w:rsidR="008E7DE1" w:rsidRPr="008E7DE1" w:rsidRDefault="00626EA8" w:rsidP="008E7D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4175EF" w:rsidRPr="008E7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730B">
        <w:rPr>
          <w:rFonts w:ascii="Times New Roman" w:hAnsi="Times New Roman" w:cs="Times New Roman"/>
          <w:color w:val="000000"/>
          <w:sz w:val="28"/>
          <w:szCs w:val="28"/>
        </w:rPr>
        <w:t>ункт 1.4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7DE1">
        <w:rPr>
          <w:rFonts w:ascii="Times New Roman" w:hAnsi="Times New Roman"/>
          <w:color w:val="000000"/>
          <w:sz w:val="28"/>
          <w:szCs w:val="28"/>
        </w:rPr>
        <w:t xml:space="preserve"> приложения к решению Совета </w:t>
      </w:r>
      <w:r w:rsidR="008E7DE1">
        <w:rPr>
          <w:rFonts w:ascii="Times New Roman" w:hAnsi="Times New Roman" w:cs="Times New Roman"/>
          <w:color w:val="000000"/>
          <w:sz w:val="28"/>
          <w:szCs w:val="28"/>
        </w:rPr>
        <w:t xml:space="preserve">Гагаринского муниципального округа </w:t>
      </w:r>
      <w:r w:rsidR="003B3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декабря 2019 г. № 55</w:t>
      </w:r>
      <w:r w:rsidR="003B3EC9">
        <w:rPr>
          <w:rFonts w:eastAsia="Times New Roman"/>
          <w:b/>
          <w:bCs/>
          <w:sz w:val="28"/>
          <w:szCs w:val="28"/>
        </w:rPr>
        <w:t xml:space="preserve"> «</w:t>
      </w:r>
      <w:r w:rsidR="003B3EC9" w:rsidRPr="0000510D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="003B3EC9" w:rsidRPr="0000510D">
        <w:rPr>
          <w:rFonts w:ascii="Times New Roman" w:eastAsia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служащих, лиц, замещающих муниципальные должности и урегулированию конфликта интересов в органах местного самоуправления внутригородского муниципального образования города Севастополя Гагаринский муниципальный округ</w:t>
      </w:r>
      <w:r w:rsidR="003B3EC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E7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DE1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3B3EC9" w:rsidRPr="003B3EC9" w:rsidRDefault="008E7DE1" w:rsidP="003B3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EC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B3EC9" w:rsidRPr="003B3EC9">
        <w:rPr>
          <w:rFonts w:ascii="Times New Roman" w:eastAsia="Times New Roman" w:hAnsi="Times New Roman" w:cs="Times New Roman"/>
          <w:sz w:val="28"/>
          <w:szCs w:val="28"/>
        </w:rPr>
        <w:t>1.4. Основной задачей комиссии является содействие органам местного самоуправления - Совету Гагаринского муниципального округа, Главе Гагаринского муниципального округа, исполняющего полномочия председателя Совета, Главе местной администрации (далее - Глава Гагаринского муниципального округа), местной администрации внутригородского муниципального образования города Севастополя Гагаринский муниципальный округ (далее - местная администрация):</w:t>
      </w:r>
    </w:p>
    <w:p w:rsidR="003B3EC9" w:rsidRPr="00565482" w:rsidRDefault="003B3EC9" w:rsidP="003B3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3EC9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3B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обеспечении соблюдения </w:t>
      </w:r>
      <w:r w:rsidRPr="003B3EC9">
        <w:rPr>
          <w:rFonts w:ascii="Times New Roman" w:eastAsia="Times New Roman" w:hAnsi="Times New Roman" w:cs="Times New Roman"/>
          <w:sz w:val="28"/>
          <w:szCs w:val="28"/>
        </w:rPr>
        <w:t>муниципальными служащими, лицами, замещающими муниципальные должности ограничений</w:t>
      </w:r>
      <w:r w:rsidRPr="003B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запретов, требований о предотвращении или урегулировании конфликта интересов, а также </w:t>
      </w:r>
      <w:r w:rsidR="0056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3B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обеспечении исполнения ими обязанностей</w:t>
      </w:r>
      <w:r w:rsidR="0056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65482" w:rsidRPr="0056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Федеральным </w:t>
      </w:r>
      <w:hyperlink r:id="rId7" w:history="1">
        <w:r w:rsidR="00565482" w:rsidRPr="0056548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56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г. №</w:t>
      </w:r>
      <w:r w:rsidR="00565482" w:rsidRPr="00565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"О противодействии коррупции", другими федеральными законами</w:t>
      </w:r>
      <w:r w:rsidRPr="00565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65482" w:rsidRPr="0041777F" w:rsidRDefault="003B3EC9" w:rsidP="003B3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в осуществлении</w:t>
      </w:r>
      <w:r w:rsidR="003D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органах местного самоуправления</w:t>
      </w:r>
      <w:r w:rsidRPr="003B3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по предупреждению коррупции.</w:t>
      </w:r>
      <w:r w:rsidR="008256BB" w:rsidRPr="003B3EC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175EF" w:rsidRDefault="00A82E95" w:rsidP="004175EF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03E6">
        <w:rPr>
          <w:sz w:val="28"/>
          <w:szCs w:val="28"/>
        </w:rPr>
        <w:t xml:space="preserve">. </w:t>
      </w:r>
      <w:r w:rsidR="004175EF" w:rsidRPr="00A001EE">
        <w:rPr>
          <w:sz w:val="28"/>
          <w:szCs w:val="28"/>
        </w:rPr>
        <w:t xml:space="preserve">Настоящее решение вступает в силу со дня его официального </w:t>
      </w:r>
      <w:r w:rsidR="004175EF">
        <w:rPr>
          <w:sz w:val="28"/>
          <w:szCs w:val="28"/>
        </w:rPr>
        <w:t>обнародования</w:t>
      </w:r>
      <w:r w:rsidR="004175EF" w:rsidRPr="00A001EE">
        <w:rPr>
          <w:sz w:val="28"/>
          <w:szCs w:val="28"/>
        </w:rPr>
        <w:t>.</w:t>
      </w:r>
    </w:p>
    <w:p w:rsidR="004175EF" w:rsidRPr="004040FE" w:rsidRDefault="002721CE" w:rsidP="004175EF">
      <w:pPr>
        <w:pStyle w:val="11"/>
        <w:widowControl w:val="0"/>
        <w:shd w:val="clear" w:color="auto" w:fill="FFFFFF"/>
        <w:suppressAutoHyphens/>
        <w:autoSpaceDE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75EF">
        <w:rPr>
          <w:rFonts w:ascii="Times New Roman" w:hAnsi="Times New Roman" w:cs="Times New Roman"/>
          <w:sz w:val="28"/>
          <w:szCs w:val="28"/>
        </w:rPr>
        <w:t xml:space="preserve">. </w:t>
      </w:r>
      <w:r w:rsidR="004175EF" w:rsidRPr="00B801F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175EF">
        <w:rPr>
          <w:rFonts w:ascii="Times New Roman" w:hAnsi="Times New Roman" w:cs="Times New Roman"/>
          <w:sz w:val="28"/>
          <w:szCs w:val="28"/>
        </w:rPr>
        <w:t>исполнения</w:t>
      </w:r>
      <w:r w:rsidR="004175EF" w:rsidRPr="00B801F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175EF">
        <w:rPr>
          <w:rFonts w:ascii="Times New Roman" w:hAnsi="Times New Roman" w:cs="Times New Roman"/>
          <w:sz w:val="28"/>
          <w:szCs w:val="28"/>
        </w:rPr>
        <w:t>решения</w:t>
      </w:r>
      <w:r w:rsidR="004175EF" w:rsidRPr="00B801F7">
        <w:rPr>
          <w:rFonts w:ascii="Times New Roman" w:hAnsi="Times New Roman" w:cs="Times New Roman"/>
          <w:sz w:val="28"/>
          <w:szCs w:val="28"/>
        </w:rPr>
        <w:t xml:space="preserve"> </w:t>
      </w:r>
      <w:r w:rsidR="004175E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175EF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75EF" w:rsidRDefault="004175EF" w:rsidP="004175E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21923" w:rsidRPr="00021923" w:rsidRDefault="00021923" w:rsidP="00021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23">
        <w:rPr>
          <w:rFonts w:ascii="Times New Roman" w:eastAsia="Calibri" w:hAnsi="Times New Roman" w:cs="Times New Roman"/>
          <w:sz w:val="28"/>
          <w:szCs w:val="28"/>
        </w:rPr>
        <w:t>Глава внутригородского муниципального образования,</w:t>
      </w:r>
    </w:p>
    <w:p w:rsidR="00021923" w:rsidRPr="00021923" w:rsidRDefault="00021923" w:rsidP="00021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923">
        <w:rPr>
          <w:rFonts w:ascii="Times New Roman" w:eastAsia="Calibri" w:hAnsi="Times New Roman" w:cs="Times New Roman"/>
          <w:sz w:val="28"/>
          <w:szCs w:val="28"/>
        </w:rPr>
        <w:t>исполняющий полномочия председателя Совета,</w:t>
      </w:r>
    </w:p>
    <w:p w:rsidR="004A76A9" w:rsidRDefault="00021923" w:rsidP="008256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4A76A9" w:rsidSect="00144D51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021923">
        <w:rPr>
          <w:rFonts w:ascii="Times New Roman" w:eastAsia="Calibri" w:hAnsi="Times New Roman" w:cs="Times New Roman"/>
          <w:sz w:val="28"/>
          <w:szCs w:val="28"/>
        </w:rPr>
        <w:t>Глава местной администрации</w:t>
      </w:r>
      <w:r w:rsidRPr="00021923">
        <w:rPr>
          <w:rFonts w:ascii="Times New Roman" w:eastAsia="Calibri" w:hAnsi="Times New Roman" w:cs="Times New Roman"/>
          <w:sz w:val="28"/>
          <w:szCs w:val="28"/>
        </w:rPr>
        <w:tab/>
      </w:r>
      <w:r w:rsidRPr="00021923">
        <w:rPr>
          <w:rFonts w:ascii="Times New Roman" w:eastAsia="Calibri" w:hAnsi="Times New Roman" w:cs="Times New Roman"/>
          <w:sz w:val="28"/>
          <w:szCs w:val="28"/>
        </w:rPr>
        <w:tab/>
      </w:r>
      <w:r w:rsidR="00B36749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6056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256BB">
        <w:rPr>
          <w:rFonts w:ascii="Times New Roman" w:eastAsia="Calibri" w:hAnsi="Times New Roman" w:cs="Times New Roman"/>
          <w:sz w:val="28"/>
          <w:szCs w:val="28"/>
        </w:rPr>
        <w:t>А. Ю. Ярусо</w:t>
      </w:r>
      <w:r w:rsidR="004A76A9">
        <w:rPr>
          <w:rFonts w:ascii="Times New Roman" w:eastAsia="Calibri" w:hAnsi="Times New Roman" w:cs="Times New Roman"/>
          <w:sz w:val="28"/>
          <w:szCs w:val="28"/>
        </w:rPr>
        <w:t>в</w:t>
      </w:r>
    </w:p>
    <w:p w:rsidR="00013041" w:rsidRPr="00013041" w:rsidRDefault="00013041" w:rsidP="004A7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04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47432" w:rsidRPr="00347432" w:rsidRDefault="00013041" w:rsidP="00347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6A9">
        <w:rPr>
          <w:rFonts w:ascii="Times New Roman" w:hAnsi="Times New Roman" w:cs="Times New Roman"/>
          <w:b/>
          <w:sz w:val="28"/>
          <w:szCs w:val="28"/>
        </w:rPr>
        <w:t xml:space="preserve">к проекту решения Совета Гагаринского муниципального округа                                  </w:t>
      </w:r>
      <w:r w:rsidR="00347432" w:rsidRPr="00347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решение Совета Гагаринского муниципального округа от 24 декабря 2019 г. № 55</w:t>
      </w:r>
      <w:r w:rsidR="00347432" w:rsidRPr="003474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«Об утверждении Положения </w:t>
      </w:r>
      <w:r w:rsidR="00347432" w:rsidRPr="00347432">
        <w:rPr>
          <w:rFonts w:ascii="Times New Roman" w:eastAsia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служащих, лиц, замещающих муниципальные должности и урегулированию конфликта интересов в органах местного самоуправления внутригородского муниципального образования города Севастополя Гагаринский муниципальный округ»</w:t>
      </w:r>
    </w:p>
    <w:p w:rsidR="00013041" w:rsidRPr="00013041" w:rsidRDefault="00013041" w:rsidP="0034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EC9" w:rsidRPr="003B3EC9" w:rsidRDefault="00013041" w:rsidP="003B3EC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013041">
        <w:rPr>
          <w:rFonts w:ascii="Times New Roman" w:hAnsi="Times New Roman" w:cs="Times New Roman"/>
          <w:sz w:val="28"/>
          <w:szCs w:val="28"/>
        </w:rPr>
        <w:t>Настоящий проект решения внесен Главой внутригородс</w:t>
      </w:r>
      <w:r w:rsidR="00314D26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013041">
        <w:rPr>
          <w:rFonts w:ascii="Times New Roman" w:hAnsi="Times New Roman" w:cs="Times New Roman"/>
          <w:color w:val="000000"/>
          <w:spacing w:val="-1"/>
          <w:sz w:val="28"/>
          <w:szCs w:val="28"/>
        </w:rPr>
        <w:t>, исполняющим полномочия председателя Совета, Главой местной администрации</w:t>
      </w:r>
      <w:r w:rsidRPr="00013041">
        <w:rPr>
          <w:rFonts w:ascii="Times New Roman" w:hAnsi="Times New Roman" w:cs="Times New Roman"/>
          <w:sz w:val="28"/>
          <w:szCs w:val="28"/>
        </w:rPr>
        <w:t>, разработан</w:t>
      </w:r>
      <w:r w:rsidRPr="000130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3EC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13041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3B3EC9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 федеральными законами </w:t>
      </w:r>
      <w:r w:rsidR="003B3EC9" w:rsidRPr="0034743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от 0</w:t>
      </w:r>
      <w:r w:rsidR="003B3EC9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6 октября 2003 г.</w:t>
      </w:r>
      <w:r w:rsidR="003B3EC9" w:rsidRPr="00347432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№ 131-ФЗ «Об общих принципах организации местного самоуправления в Российской Федерации»,</w:t>
      </w:r>
      <w:r w:rsidR="003B3EC9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3B3EC9" w:rsidRPr="00347432">
        <w:rPr>
          <w:rFonts w:ascii="Times New Roman" w:hAnsi="Times New Roman" w:cs="Times New Roman"/>
          <w:iCs/>
          <w:sz w:val="28"/>
          <w:szCs w:val="28"/>
        </w:rPr>
        <w:t xml:space="preserve">от 25 декабря 2008 г. </w:t>
      </w:r>
      <w:r w:rsidR="003B3EC9">
        <w:rPr>
          <w:rFonts w:ascii="Times New Roman" w:hAnsi="Times New Roman" w:cs="Times New Roman"/>
          <w:iCs/>
          <w:sz w:val="28"/>
          <w:szCs w:val="28"/>
        </w:rPr>
        <w:t xml:space="preserve">                       </w:t>
      </w:r>
      <w:r w:rsidR="003B3EC9" w:rsidRPr="00347432">
        <w:rPr>
          <w:rFonts w:ascii="Times New Roman" w:hAnsi="Times New Roman" w:cs="Times New Roman"/>
          <w:iCs/>
          <w:sz w:val="28"/>
          <w:szCs w:val="28"/>
        </w:rPr>
        <w:t xml:space="preserve">№ 273-ФЗ «О противодействии коррупции», </w:t>
      </w:r>
      <w:r w:rsidR="003B3EC9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>законами города Севастополя</w:t>
      </w:r>
      <w:r w:rsidR="003B3EC9" w:rsidRPr="0034743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uk-UA"/>
        </w:rPr>
        <w:t xml:space="preserve"> </w:t>
      </w:r>
      <w:r w:rsidR="003B3EC9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uk-UA"/>
        </w:rPr>
        <w:t xml:space="preserve">                       </w:t>
      </w:r>
      <w:r w:rsidR="003B3EC9" w:rsidRPr="00347432">
        <w:rPr>
          <w:rFonts w:ascii="Times New Roman" w:hAnsi="Times New Roman" w:cs="Times New Roman"/>
          <w:color w:val="1A1A1A"/>
          <w:sz w:val="28"/>
          <w:szCs w:val="28"/>
        </w:rPr>
        <w:t xml:space="preserve">от 11 июня 2014 года № 30-ЗС «О противодействии коррупции в городе Севастополе», </w:t>
      </w:r>
      <w:r w:rsidR="003B3EC9" w:rsidRPr="00347432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uk-UA"/>
        </w:rPr>
        <w:t xml:space="preserve">от </w:t>
      </w:r>
      <w:r w:rsidR="003B3EC9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30 декабря 2014 г. № 102-ЗС «О местном самоуправлении </w:t>
      </w:r>
      <w:r w:rsidR="003B3EC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</w:t>
      </w:r>
      <w:r w:rsidR="003B3EC9" w:rsidRPr="0034743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 городе Севастополе», </w:t>
      </w:r>
      <w:r w:rsidR="003B3EC9" w:rsidRPr="00347432">
        <w:rPr>
          <w:rFonts w:ascii="Times New Roman" w:hAnsi="Times New Roman" w:cs="Times New Roman"/>
          <w:sz w:val="28"/>
          <w:szCs w:val="28"/>
        </w:rPr>
        <w:t>Указ</w:t>
      </w:r>
      <w:r w:rsidR="002F1DA2">
        <w:rPr>
          <w:rFonts w:ascii="Times New Roman" w:hAnsi="Times New Roman" w:cs="Times New Roman"/>
          <w:sz w:val="28"/>
          <w:szCs w:val="28"/>
        </w:rPr>
        <w:t>ом Президента Российской Федерации</w:t>
      </w:r>
      <w:r w:rsidR="003B3EC9">
        <w:rPr>
          <w:rFonts w:ascii="Times New Roman" w:hAnsi="Times New Roman" w:cs="Times New Roman"/>
          <w:sz w:val="28"/>
          <w:szCs w:val="28"/>
        </w:rPr>
        <w:t xml:space="preserve"> от 01 июля 2010 г.  № </w:t>
      </w:r>
      <w:r w:rsidR="003B3EC9" w:rsidRPr="00347432">
        <w:rPr>
          <w:rFonts w:ascii="Times New Roman" w:hAnsi="Times New Roman" w:cs="Times New Roman"/>
          <w:sz w:val="28"/>
          <w:szCs w:val="28"/>
        </w:rPr>
        <w:t>821</w:t>
      </w:r>
      <w:r w:rsidR="002F1DA2">
        <w:rPr>
          <w:rFonts w:ascii="Times New Roman" w:hAnsi="Times New Roman" w:cs="Times New Roman"/>
          <w:sz w:val="28"/>
          <w:szCs w:val="28"/>
        </w:rPr>
        <w:t xml:space="preserve"> </w:t>
      </w:r>
      <w:r w:rsidR="003B3EC9">
        <w:rPr>
          <w:rFonts w:ascii="Times New Roman" w:hAnsi="Times New Roman" w:cs="Times New Roman"/>
          <w:sz w:val="28"/>
          <w:szCs w:val="28"/>
        </w:rPr>
        <w:t>«</w:t>
      </w:r>
      <w:r w:rsidR="003B3EC9" w:rsidRPr="00347432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</w:t>
      </w:r>
      <w:r w:rsidR="003B3EC9">
        <w:rPr>
          <w:rFonts w:ascii="Times New Roman" w:hAnsi="Times New Roman" w:cs="Times New Roman"/>
          <w:sz w:val="28"/>
          <w:szCs w:val="28"/>
        </w:rPr>
        <w:t xml:space="preserve"> конфликта интересов», </w:t>
      </w:r>
      <w:r w:rsidR="003B3EC9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3B3EC9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instrText xml:space="preserve"> HYPERLINK "http://internet.garant.ru/" \l "/document/23701844/paragraph/7/doclist/0/selflink/0/context/%D0%B7%D0%B0%D0%BA%D0%BE%D0%BD %D1%81%D0%B5%D0%B2%D0%B0%D1%81%D1%82%D0%BE%D0%BF%D0%BE%D0%BB%D1%8F %D0%BE %D0%BC%D1%83%D0%BD%D0%B8%D1%86%D0%B8%D0%BF%D0%B0%D0%BB%D1%8C%D0%BD%D0%BE%D0%B9 %D1%81%D0%BB%D1%83%D0%B6%D0%B1%D0%B5/" </w:instrText>
      </w:r>
      <w:r w:rsidR="003B3EC9" w:rsidRPr="008338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3B3EC9" w:rsidRPr="00024F0E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>Уставом</w:t>
      </w:r>
      <w:r w:rsidR="003B3EC9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внутригородского муниципального образования города Севастополя Гагаринский</w:t>
      </w:r>
      <w:r w:rsidR="003B3EC9" w:rsidRPr="00024F0E">
        <w:rPr>
          <w:rFonts w:ascii="Times New Roman" w:eastAsia="Calibri" w:hAnsi="Times New Roman" w:cs="Times New Roman"/>
          <w:iCs/>
          <w:sz w:val="28"/>
          <w:szCs w:val="28"/>
          <w:lang w:eastAsia="uk-UA"/>
        </w:rPr>
        <w:t xml:space="preserve"> муниципальный округ</w:t>
      </w:r>
      <w:r w:rsidR="003B3EC9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, принятым решением Совета Гагаринского муниципального округа </w:t>
      </w:r>
      <w:r w:rsidR="003B3EC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3B3EC9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>от 01 апреля 2015 г. № 17 «О принятии Устава внутригородского муниципального образования города Севастополя Гагаринский муниципальный округ»,</w:t>
      </w:r>
      <w:r w:rsidR="002F1DA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3B3EC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на основании протеста </w:t>
      </w:r>
      <w:r w:rsidR="0041777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и. о. </w:t>
      </w:r>
      <w:r w:rsidR="003B3EC9" w:rsidRPr="00024F0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прокурора </w:t>
      </w:r>
      <w:r w:rsidR="003B3EC9" w:rsidRPr="003B3EC9">
        <w:rPr>
          <w:rFonts w:ascii="Times New Roman" w:eastAsia="Calibri" w:hAnsi="Times New Roman" w:cs="Times New Roman"/>
          <w:sz w:val="28"/>
          <w:szCs w:val="28"/>
          <w:lang w:eastAsia="uk-UA"/>
        </w:rPr>
        <w:t>Гагаринского района от 07 апреля 2022 г.</w:t>
      </w:r>
      <w:r w:rsidR="0041777F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3B3EC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3B3EC9" w:rsidRPr="003B3EC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№ </w:t>
      </w:r>
      <w:r w:rsidR="003B3EC9" w:rsidRPr="003B3EC9">
        <w:rPr>
          <w:rFonts w:ascii="Times New Roman" w:eastAsia="Times New Roman" w:hAnsi="Times New Roman" w:cs="Times New Roman"/>
          <w:sz w:val="28"/>
          <w:szCs w:val="28"/>
          <w:lang w:eastAsia="ru-RU"/>
        </w:rPr>
        <w:t>7-01-2022/943-22-20670003</w:t>
      </w:r>
      <w:r w:rsidR="003B3EC9" w:rsidRPr="003B3EC9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13041" w:rsidRDefault="003B3EC9" w:rsidP="003B3E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013041" w:rsidRPr="00013041">
        <w:rPr>
          <w:rFonts w:ascii="Times New Roman" w:hAnsi="Times New Roman" w:cs="Times New Roman"/>
          <w:sz w:val="28"/>
          <w:szCs w:val="28"/>
        </w:rPr>
        <w:t>Данный проект решения Совета Гагаринского муниципального округа вносится с</w:t>
      </w:r>
      <w:r>
        <w:rPr>
          <w:rFonts w:ascii="Times New Roman" w:hAnsi="Times New Roman" w:cs="Times New Roman"/>
          <w:sz w:val="28"/>
          <w:szCs w:val="28"/>
        </w:rPr>
        <w:t xml:space="preserve"> целью приведения в соответствии</w:t>
      </w:r>
      <w:r w:rsidR="00013041" w:rsidRPr="00013041">
        <w:rPr>
          <w:rFonts w:ascii="Times New Roman" w:hAnsi="Times New Roman" w:cs="Times New Roman"/>
          <w:sz w:val="28"/>
          <w:szCs w:val="28"/>
        </w:rPr>
        <w:t xml:space="preserve">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013041" w:rsidRPr="00013041">
        <w:rPr>
          <w:rFonts w:ascii="Times New Roman" w:hAnsi="Times New Roman" w:cs="Times New Roman"/>
          <w:sz w:val="28"/>
          <w:szCs w:val="28"/>
        </w:rPr>
        <w:t xml:space="preserve"> </w:t>
      </w:r>
      <w:r w:rsidRPr="00347432">
        <w:rPr>
          <w:rFonts w:ascii="Times New Roman" w:hAnsi="Times New Roman" w:cs="Times New Roman"/>
          <w:sz w:val="28"/>
          <w:szCs w:val="28"/>
        </w:rPr>
        <w:t>Указ</w:t>
      </w:r>
      <w:r w:rsidR="002F1DA2">
        <w:rPr>
          <w:rFonts w:ascii="Times New Roman" w:hAnsi="Times New Roman" w:cs="Times New Roman"/>
          <w:sz w:val="28"/>
          <w:szCs w:val="28"/>
        </w:rPr>
        <w:t>а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01 июля 2010 г.  № </w:t>
      </w:r>
      <w:r w:rsidRPr="00347432">
        <w:rPr>
          <w:rFonts w:ascii="Times New Roman" w:hAnsi="Times New Roman" w:cs="Times New Roman"/>
          <w:sz w:val="28"/>
          <w:szCs w:val="28"/>
        </w:rPr>
        <w:t>821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47432">
        <w:rPr>
          <w:rFonts w:ascii="Times New Roman" w:hAnsi="Times New Roman" w:cs="Times New Roman"/>
          <w:sz w:val="28"/>
          <w:szCs w:val="28"/>
        </w:rPr>
        <w:t xml:space="preserve">О комиссиях по соблюдению требований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47432">
        <w:rPr>
          <w:rFonts w:ascii="Times New Roman" w:hAnsi="Times New Roman" w:cs="Times New Roman"/>
          <w:sz w:val="28"/>
          <w:szCs w:val="28"/>
        </w:rPr>
        <w:t xml:space="preserve"> служебному поведению федеральных государственных служащих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3B3EC9" w:rsidRDefault="003B3EC9" w:rsidP="003B3E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3EC9" w:rsidRPr="00013041" w:rsidRDefault="003B3EC9" w:rsidP="003B3E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013041" w:rsidRPr="00013041" w:rsidRDefault="00013041" w:rsidP="0001304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130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Глава внутригородского муниципального образования,     </w:t>
      </w:r>
    </w:p>
    <w:p w:rsidR="00013041" w:rsidRPr="00013041" w:rsidRDefault="00013041" w:rsidP="0001304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13041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исполняющий полномочия председателя Совета,</w:t>
      </w:r>
    </w:p>
    <w:p w:rsidR="004A76A9" w:rsidRDefault="00013041" w:rsidP="001E6B8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  <w:sectPr w:rsidR="004A76A9" w:rsidSect="003C305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0130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Глава местной администрации                                    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</w:t>
      </w:r>
      <w:r w:rsidRPr="00013041">
        <w:rPr>
          <w:rFonts w:ascii="Times New Roman" w:hAnsi="Times New Roman" w:cs="Times New Roman"/>
          <w:color w:val="000000"/>
          <w:spacing w:val="-1"/>
          <w:sz w:val="28"/>
          <w:szCs w:val="28"/>
        </w:rPr>
        <w:t>А.Ю. Ярусов</w:t>
      </w:r>
    </w:p>
    <w:p w:rsidR="00013041" w:rsidRPr="001E6B8D" w:rsidRDefault="00013041" w:rsidP="001E6B8D">
      <w:pPr>
        <w:spacing w:after="0" w:line="240" w:lineRule="auto"/>
        <w:jc w:val="both"/>
        <w:rPr>
          <w:b/>
          <w:bCs/>
          <w:color w:val="0C0C0C"/>
          <w:sz w:val="20"/>
          <w:szCs w:val="20"/>
        </w:rPr>
      </w:pPr>
      <w:r>
        <w:rPr>
          <w:b/>
          <w:bCs/>
          <w:color w:val="0C0C0C"/>
        </w:rPr>
        <w:lastRenderedPageBreak/>
        <w:t xml:space="preserve"> </w:t>
      </w:r>
    </w:p>
    <w:p w:rsidR="00013041" w:rsidRPr="00013041" w:rsidRDefault="00013041" w:rsidP="00013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041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347432" w:rsidRPr="00347432" w:rsidRDefault="00013041" w:rsidP="003474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432">
        <w:rPr>
          <w:rFonts w:ascii="Times New Roman" w:hAnsi="Times New Roman" w:cs="Times New Roman"/>
          <w:b/>
          <w:sz w:val="28"/>
          <w:szCs w:val="28"/>
        </w:rPr>
        <w:t xml:space="preserve">к проекту решения Совета Гагаринского муниципального округа                                  </w:t>
      </w:r>
      <w:r w:rsidR="00347432" w:rsidRPr="003474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решение Совета Гагаринского муниципального округа от 24 декабря 2019 г. № 55</w:t>
      </w:r>
      <w:r w:rsidR="00347432" w:rsidRPr="003474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«Об утверждении Положения </w:t>
      </w:r>
      <w:r w:rsidR="00347432" w:rsidRPr="00347432">
        <w:rPr>
          <w:rFonts w:ascii="Times New Roman" w:eastAsia="Times New Roman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служащих, лиц, замещающих муниципальные должности и урегулированию конфликта интересов в органах местного самоуправления внутригородского муниципального образования города Севастополя Гагаринский муниципальный округ»</w:t>
      </w:r>
    </w:p>
    <w:p w:rsidR="00013041" w:rsidRPr="00013041" w:rsidRDefault="00013041" w:rsidP="00347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13041" w:rsidRPr="00013041" w:rsidRDefault="00013041" w:rsidP="00013041">
      <w:pPr>
        <w:spacing w:after="0" w:line="240" w:lineRule="auto"/>
        <w:ind w:right="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 xml:space="preserve">Проект внесен:                                                                                         </w:t>
      </w: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6A9" w:rsidRPr="004A76A9" w:rsidRDefault="004A76A9" w:rsidP="004A7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A9">
        <w:rPr>
          <w:rFonts w:ascii="Times New Roman" w:hAnsi="Times New Roman" w:cs="Times New Roman"/>
          <w:sz w:val="28"/>
          <w:szCs w:val="28"/>
        </w:rPr>
        <w:t xml:space="preserve">Глава внутригородского муниципального образования,     </w:t>
      </w:r>
    </w:p>
    <w:p w:rsidR="004A76A9" w:rsidRPr="004A76A9" w:rsidRDefault="004A76A9" w:rsidP="004A7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A9">
        <w:rPr>
          <w:rFonts w:ascii="Times New Roman" w:hAnsi="Times New Roman" w:cs="Times New Roman"/>
          <w:sz w:val="28"/>
          <w:szCs w:val="28"/>
        </w:rPr>
        <w:t>исполняющий полномочия председателя Совета,</w:t>
      </w:r>
    </w:p>
    <w:p w:rsidR="00013041" w:rsidRPr="00013041" w:rsidRDefault="004A76A9" w:rsidP="004A7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6A9">
        <w:rPr>
          <w:rFonts w:ascii="Times New Roman" w:hAnsi="Times New Roman" w:cs="Times New Roman"/>
          <w:sz w:val="28"/>
          <w:szCs w:val="28"/>
        </w:rPr>
        <w:t>Глава местной администрации                                                               А.Ю. Ярусов</w:t>
      </w: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 xml:space="preserve">Автор проекта:   </w:t>
      </w: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>местной администрации</w:t>
      </w: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>Кензина И.В.                                            ___________              ___________</w:t>
      </w:r>
    </w:p>
    <w:p w:rsidR="00013041" w:rsidRPr="001E6B8D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4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13041">
        <w:rPr>
          <w:rFonts w:ascii="Times New Roman" w:hAnsi="Times New Roman" w:cs="Times New Roman"/>
          <w:sz w:val="28"/>
          <w:szCs w:val="28"/>
        </w:rPr>
        <w:tab/>
      </w:r>
      <w:r w:rsidRPr="00013041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1E6B8D">
        <w:rPr>
          <w:rFonts w:ascii="Times New Roman" w:hAnsi="Times New Roman" w:cs="Times New Roman"/>
          <w:sz w:val="24"/>
          <w:szCs w:val="24"/>
        </w:rPr>
        <w:t>(под</w:t>
      </w:r>
      <w:r w:rsidR="001E6B8D" w:rsidRPr="001E6B8D">
        <w:rPr>
          <w:rFonts w:ascii="Times New Roman" w:hAnsi="Times New Roman" w:cs="Times New Roman"/>
          <w:sz w:val="24"/>
          <w:szCs w:val="24"/>
        </w:rPr>
        <w:t xml:space="preserve">пись)                  </w:t>
      </w:r>
      <w:r w:rsidR="001E6B8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6B8D">
        <w:rPr>
          <w:rFonts w:ascii="Times New Roman" w:hAnsi="Times New Roman" w:cs="Times New Roman"/>
          <w:sz w:val="24"/>
          <w:szCs w:val="24"/>
        </w:rPr>
        <w:t>(дата)</w:t>
      </w: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>Главы местной администрации</w:t>
      </w: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 xml:space="preserve">Ю.В. Иванченко                            </w:t>
      </w:r>
      <w:r w:rsidR="008E300A">
        <w:rPr>
          <w:rFonts w:ascii="Times New Roman" w:hAnsi="Times New Roman" w:cs="Times New Roman"/>
          <w:sz w:val="28"/>
          <w:szCs w:val="28"/>
        </w:rPr>
        <w:t xml:space="preserve">   </w:t>
      </w:r>
      <w:r w:rsidRPr="00013041">
        <w:rPr>
          <w:rFonts w:ascii="Times New Roman" w:hAnsi="Times New Roman" w:cs="Times New Roman"/>
          <w:sz w:val="28"/>
          <w:szCs w:val="28"/>
        </w:rPr>
        <w:t xml:space="preserve">     ____________                  </w:t>
      </w:r>
      <w:r w:rsidR="008E300A">
        <w:rPr>
          <w:rFonts w:ascii="Times New Roman" w:hAnsi="Times New Roman" w:cs="Times New Roman"/>
          <w:sz w:val="28"/>
          <w:szCs w:val="28"/>
        </w:rPr>
        <w:t>____________</w:t>
      </w:r>
    </w:p>
    <w:p w:rsidR="00013041" w:rsidRPr="001E6B8D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E300A">
        <w:rPr>
          <w:rFonts w:ascii="Times New Roman" w:hAnsi="Times New Roman" w:cs="Times New Roman"/>
          <w:sz w:val="28"/>
          <w:szCs w:val="28"/>
        </w:rPr>
        <w:t xml:space="preserve">   </w:t>
      </w:r>
      <w:r w:rsidRPr="00013041">
        <w:rPr>
          <w:rFonts w:ascii="Times New Roman" w:hAnsi="Times New Roman" w:cs="Times New Roman"/>
          <w:sz w:val="28"/>
          <w:szCs w:val="28"/>
        </w:rPr>
        <w:t xml:space="preserve"> </w:t>
      </w:r>
      <w:r w:rsidRPr="001E6B8D">
        <w:rPr>
          <w:rFonts w:ascii="Times New Roman" w:hAnsi="Times New Roman" w:cs="Times New Roman"/>
          <w:sz w:val="24"/>
          <w:szCs w:val="24"/>
        </w:rPr>
        <w:t xml:space="preserve">(подпись)                                 </w:t>
      </w:r>
      <w:r w:rsidR="002721CE">
        <w:rPr>
          <w:rFonts w:ascii="Times New Roman" w:hAnsi="Times New Roman" w:cs="Times New Roman"/>
          <w:sz w:val="24"/>
          <w:szCs w:val="24"/>
        </w:rPr>
        <w:t xml:space="preserve">    </w:t>
      </w:r>
      <w:r w:rsidRPr="001E6B8D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1E6B8D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 xml:space="preserve">Совета Гагаринского </w:t>
      </w:r>
    </w:p>
    <w:p w:rsidR="002721CE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>муниципального</w:t>
      </w:r>
      <w:r w:rsidR="002721CE">
        <w:rPr>
          <w:rFonts w:ascii="Times New Roman" w:hAnsi="Times New Roman" w:cs="Times New Roman"/>
          <w:sz w:val="28"/>
          <w:szCs w:val="28"/>
        </w:rPr>
        <w:t xml:space="preserve"> </w:t>
      </w:r>
      <w:r w:rsidR="001E6B8D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2721CE" w:rsidRDefault="002721CE" w:rsidP="0027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Е.В.Яковлева </w:t>
      </w:r>
    </w:p>
    <w:p w:rsidR="002721CE" w:rsidRDefault="002721CE" w:rsidP="0027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6B8D">
        <w:rPr>
          <w:rFonts w:ascii="Times New Roman" w:hAnsi="Times New Roman" w:cs="Times New Roman"/>
          <w:sz w:val="28"/>
          <w:szCs w:val="28"/>
        </w:rPr>
        <w:t xml:space="preserve"> </w:t>
      </w:r>
      <w:r w:rsidR="00013041" w:rsidRPr="0001304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13041" w:rsidRPr="0001304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E300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1CE" w:rsidRPr="001E6B8D" w:rsidRDefault="002721CE" w:rsidP="00272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1E6B8D">
        <w:rPr>
          <w:rFonts w:ascii="Times New Roman" w:hAnsi="Times New Roman" w:cs="Times New Roman"/>
          <w:sz w:val="24"/>
          <w:szCs w:val="24"/>
        </w:rPr>
        <w:t xml:space="preserve">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E6B8D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013041" w:rsidRPr="00013041" w:rsidRDefault="001E6B8D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013041" w:rsidRPr="00013041" w:rsidRDefault="00013041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041">
        <w:rPr>
          <w:rFonts w:ascii="Times New Roman" w:hAnsi="Times New Roman" w:cs="Times New Roman"/>
          <w:sz w:val="28"/>
          <w:szCs w:val="28"/>
        </w:rPr>
        <w:t>местной администрации</w:t>
      </w:r>
    </w:p>
    <w:p w:rsidR="00013041" w:rsidRPr="00013041" w:rsidRDefault="002721CE" w:rsidP="0001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Ратнер Г.А.</w:t>
      </w:r>
      <w:r w:rsidR="00013041" w:rsidRPr="00013041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                    ___________</w:t>
      </w:r>
    </w:p>
    <w:p w:rsidR="00EA1387" w:rsidRPr="002721CE" w:rsidRDefault="00013041" w:rsidP="002721CE">
      <w:pPr>
        <w:spacing w:after="0" w:line="240" w:lineRule="auto"/>
        <w:jc w:val="both"/>
        <w:rPr>
          <w:sz w:val="24"/>
          <w:szCs w:val="24"/>
        </w:rPr>
      </w:pPr>
      <w:r w:rsidRPr="0001304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13041">
        <w:rPr>
          <w:rFonts w:ascii="Times New Roman" w:hAnsi="Times New Roman" w:cs="Times New Roman"/>
          <w:sz w:val="28"/>
          <w:szCs w:val="28"/>
        </w:rPr>
        <w:tab/>
      </w:r>
      <w:r w:rsidRPr="00013041">
        <w:rPr>
          <w:rFonts w:ascii="Times New Roman" w:hAnsi="Times New Roman" w:cs="Times New Roman"/>
          <w:sz w:val="28"/>
          <w:szCs w:val="28"/>
        </w:rPr>
        <w:tab/>
      </w:r>
      <w:r w:rsidRPr="002721CE"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                 (дата)            </w:t>
      </w:r>
      <w:r w:rsidRPr="002721CE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sectPr w:rsidR="00EA1387" w:rsidRPr="002721CE" w:rsidSect="004A76A9">
      <w:pgSz w:w="11906" w:h="16838"/>
      <w:pgMar w:top="70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0A8" w:rsidRDefault="008940A8">
      <w:pPr>
        <w:spacing w:after="0" w:line="240" w:lineRule="auto"/>
      </w:pPr>
      <w:r>
        <w:separator/>
      </w:r>
    </w:p>
  </w:endnote>
  <w:endnote w:type="continuationSeparator" w:id="0">
    <w:p w:rsidR="008940A8" w:rsidRDefault="0089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0A8" w:rsidRDefault="008940A8">
      <w:pPr>
        <w:spacing w:after="0" w:line="240" w:lineRule="auto"/>
      </w:pPr>
      <w:r>
        <w:separator/>
      </w:r>
    </w:p>
  </w:footnote>
  <w:footnote w:type="continuationSeparator" w:id="0">
    <w:p w:rsidR="008940A8" w:rsidRDefault="00894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990336"/>
      <w:docPartObj>
        <w:docPartGallery w:val="Page Numbers (Top of Page)"/>
        <w:docPartUnique/>
      </w:docPartObj>
    </w:sdtPr>
    <w:sdtEndPr/>
    <w:sdtContent>
      <w:p w:rsidR="00EA32C9" w:rsidRDefault="00EA32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77F">
          <w:rPr>
            <w:noProof/>
          </w:rPr>
          <w:t>2</w:t>
        </w:r>
        <w:r>
          <w:fldChar w:fldCharType="end"/>
        </w:r>
      </w:p>
    </w:sdtContent>
  </w:sdt>
  <w:p w:rsidR="00F52C72" w:rsidRDefault="008940A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51" w:rsidRDefault="00144D51">
    <w:pPr>
      <w:pStyle w:val="a6"/>
      <w:jc w:val="center"/>
    </w:pPr>
  </w:p>
  <w:p w:rsidR="00144D51" w:rsidRDefault="00144D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EF"/>
    <w:rsid w:val="00004850"/>
    <w:rsid w:val="00013041"/>
    <w:rsid w:val="00021923"/>
    <w:rsid w:val="000225B9"/>
    <w:rsid w:val="00023CEC"/>
    <w:rsid w:val="00024F0E"/>
    <w:rsid w:val="0002663B"/>
    <w:rsid w:val="00043DAF"/>
    <w:rsid w:val="00052F5E"/>
    <w:rsid w:val="0007443F"/>
    <w:rsid w:val="00086DE1"/>
    <w:rsid w:val="00087FAC"/>
    <w:rsid w:val="00090C94"/>
    <w:rsid w:val="00092316"/>
    <w:rsid w:val="000C5D63"/>
    <w:rsid w:val="00144D51"/>
    <w:rsid w:val="001516D4"/>
    <w:rsid w:val="00176B3B"/>
    <w:rsid w:val="00181C61"/>
    <w:rsid w:val="0019749B"/>
    <w:rsid w:val="001A64F1"/>
    <w:rsid w:val="001E6B8D"/>
    <w:rsid w:val="00254267"/>
    <w:rsid w:val="002721CE"/>
    <w:rsid w:val="002E7610"/>
    <w:rsid w:val="002F1DA2"/>
    <w:rsid w:val="002F33EC"/>
    <w:rsid w:val="002F69D1"/>
    <w:rsid w:val="00314D26"/>
    <w:rsid w:val="00347432"/>
    <w:rsid w:val="0036061C"/>
    <w:rsid w:val="00384E16"/>
    <w:rsid w:val="003B3EC9"/>
    <w:rsid w:val="003C3059"/>
    <w:rsid w:val="003D111B"/>
    <w:rsid w:val="003D6F7D"/>
    <w:rsid w:val="004175EF"/>
    <w:rsid w:val="0041777F"/>
    <w:rsid w:val="00431036"/>
    <w:rsid w:val="00436FF6"/>
    <w:rsid w:val="00472D85"/>
    <w:rsid w:val="00496D47"/>
    <w:rsid w:val="004A3794"/>
    <w:rsid w:val="004A76A9"/>
    <w:rsid w:val="004C4388"/>
    <w:rsid w:val="00503958"/>
    <w:rsid w:val="005113F4"/>
    <w:rsid w:val="0052370E"/>
    <w:rsid w:val="00565482"/>
    <w:rsid w:val="005769D8"/>
    <w:rsid w:val="0058236B"/>
    <w:rsid w:val="005E07B7"/>
    <w:rsid w:val="005F0751"/>
    <w:rsid w:val="00603C16"/>
    <w:rsid w:val="00626EA8"/>
    <w:rsid w:val="00647F0A"/>
    <w:rsid w:val="00661FB0"/>
    <w:rsid w:val="006978A9"/>
    <w:rsid w:val="006C0561"/>
    <w:rsid w:val="00712AAC"/>
    <w:rsid w:val="00753EEF"/>
    <w:rsid w:val="00772EBF"/>
    <w:rsid w:val="00775BAE"/>
    <w:rsid w:val="00777C4F"/>
    <w:rsid w:val="007B7A0E"/>
    <w:rsid w:val="007C3088"/>
    <w:rsid w:val="007E0F8B"/>
    <w:rsid w:val="008256BB"/>
    <w:rsid w:val="0083386E"/>
    <w:rsid w:val="0086724A"/>
    <w:rsid w:val="008940A8"/>
    <w:rsid w:val="008B4037"/>
    <w:rsid w:val="008C150B"/>
    <w:rsid w:val="008D22A4"/>
    <w:rsid w:val="008E228F"/>
    <w:rsid w:val="008E300A"/>
    <w:rsid w:val="008E7DE1"/>
    <w:rsid w:val="00930C3B"/>
    <w:rsid w:val="009703E6"/>
    <w:rsid w:val="00995A56"/>
    <w:rsid w:val="009B53F9"/>
    <w:rsid w:val="009C1BDD"/>
    <w:rsid w:val="009F0128"/>
    <w:rsid w:val="00A331B5"/>
    <w:rsid w:val="00A4730B"/>
    <w:rsid w:val="00A82E95"/>
    <w:rsid w:val="00AB77E8"/>
    <w:rsid w:val="00AD4F6D"/>
    <w:rsid w:val="00AE353B"/>
    <w:rsid w:val="00B36749"/>
    <w:rsid w:val="00B67CC0"/>
    <w:rsid w:val="00B8531A"/>
    <w:rsid w:val="00C036DB"/>
    <w:rsid w:val="00C22C18"/>
    <w:rsid w:val="00C67467"/>
    <w:rsid w:val="00CA3F87"/>
    <w:rsid w:val="00CB2F97"/>
    <w:rsid w:val="00CE0A01"/>
    <w:rsid w:val="00D057B9"/>
    <w:rsid w:val="00DE713A"/>
    <w:rsid w:val="00DF3DF9"/>
    <w:rsid w:val="00E101F6"/>
    <w:rsid w:val="00E44AE5"/>
    <w:rsid w:val="00E56ECF"/>
    <w:rsid w:val="00E6056D"/>
    <w:rsid w:val="00E62DA0"/>
    <w:rsid w:val="00E73B34"/>
    <w:rsid w:val="00E9270B"/>
    <w:rsid w:val="00EA1387"/>
    <w:rsid w:val="00EA32C9"/>
    <w:rsid w:val="00EB729D"/>
    <w:rsid w:val="00EE4ECD"/>
    <w:rsid w:val="00F01FB0"/>
    <w:rsid w:val="00F147AF"/>
    <w:rsid w:val="00F15DE0"/>
    <w:rsid w:val="00F20B6C"/>
    <w:rsid w:val="00F71FD8"/>
    <w:rsid w:val="00FD766D"/>
    <w:rsid w:val="00FF1F10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F3E49D-AFFA-47AB-A6FD-74F33E2A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7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4175EF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5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rsid w:val="004175EF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1">
    <w:name w:val="Абзац списка1"/>
    <w:basedOn w:val="a"/>
    <w:rsid w:val="004175EF"/>
    <w:pPr>
      <w:ind w:left="720"/>
    </w:pPr>
    <w:rPr>
      <w:rFonts w:ascii="Calibri" w:eastAsia="Times New Roman" w:hAnsi="Calibri" w:cs="Calibri"/>
    </w:rPr>
  </w:style>
  <w:style w:type="character" w:styleId="a3">
    <w:name w:val="Hyperlink"/>
    <w:semiHidden/>
    <w:rsid w:val="004175EF"/>
    <w:rPr>
      <w:rFonts w:cs="Times New Roman"/>
      <w:color w:val="0000FF"/>
      <w:u w:val="single"/>
    </w:rPr>
  </w:style>
  <w:style w:type="paragraph" w:customStyle="1" w:styleId="Heading">
    <w:name w:val="Heading"/>
    <w:rsid w:val="004175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 Spacing"/>
    <w:uiPriority w:val="1"/>
    <w:qFormat/>
    <w:rsid w:val="004175EF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1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7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75EF"/>
  </w:style>
  <w:style w:type="paragraph" w:styleId="a8">
    <w:name w:val="Normal (Web)"/>
    <w:basedOn w:val="a"/>
    <w:uiPriority w:val="99"/>
    <w:unhideWhenUsed/>
    <w:rsid w:val="0041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uiPriority w:val="59"/>
    <w:rsid w:val="004175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3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F87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EA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32C9"/>
  </w:style>
  <w:style w:type="character" w:customStyle="1" w:styleId="ad">
    <w:name w:val="Гипертекстовая ссылка"/>
    <w:uiPriority w:val="99"/>
    <w:rsid w:val="00013041"/>
    <w:rPr>
      <w:color w:val="106BBE"/>
    </w:rPr>
  </w:style>
  <w:style w:type="paragraph" w:customStyle="1" w:styleId="ConsPlusNormal">
    <w:name w:val="ConsPlusNormal"/>
    <w:rsid w:val="005654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3544&amp;date=19.04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Юлия Андреевна</dc:creator>
  <cp:keywords/>
  <dc:description/>
  <cp:lastModifiedBy>orgotdel</cp:lastModifiedBy>
  <cp:revision>3</cp:revision>
  <cp:lastPrinted>2022-04-20T08:34:00Z</cp:lastPrinted>
  <dcterms:created xsi:type="dcterms:W3CDTF">2022-04-20T08:23:00Z</dcterms:created>
  <dcterms:modified xsi:type="dcterms:W3CDTF">2022-04-20T08:39:00Z</dcterms:modified>
</cp:coreProperties>
</file>